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1F" w:rsidRPr="0090341F" w:rsidRDefault="0090341F" w:rsidP="0090341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1F">
              <w:rPr>
                <w:rFonts w:ascii="Times New Roman" w:hAnsi="Times New Roman" w:cs="Times New Roman"/>
                <w:sz w:val="18"/>
                <w:szCs w:val="18"/>
              </w:rPr>
              <w:t xml:space="preserve">ДВА МНОГОКВАРТИРНЫХ ЖИЛЫХ ДОМА В Р.П. КОНОША </w:t>
            </w:r>
          </w:p>
          <w:p w:rsidR="00734328" w:rsidRPr="00A92FCC" w:rsidRDefault="0090341F" w:rsidP="0090341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A92FCC" w:rsidRDefault="0090341F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. Коноша, Архангельской области.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1F" w:rsidRPr="0090341F" w:rsidRDefault="0090341F" w:rsidP="0090341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DE471B" w:rsidRPr="00A92FCC" w:rsidRDefault="0090341F" w:rsidP="0090341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на 4 квартал 2021 г.</w:t>
            </w:r>
            <w:r w:rsidRPr="0090341F">
              <w:rPr>
                <w:rFonts w:ascii="Times New Roman" w:hAnsi="Times New Roman" w:cs="Times New Roman"/>
                <w:sz w:val="18"/>
                <w:szCs w:val="18"/>
              </w:rPr>
              <w:tab/>
              <w:t>– 394 098,98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FBD" w:rsidRPr="00A92FCC" w:rsidRDefault="0090341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Газстройпроект</w:t>
            </w:r>
            <w:proofErr w:type="spellEnd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034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160029, г. Вологда, ул. Костромская, д. 7, кв. 99.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9034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Коношское</w:t>
            </w:r>
            <w:proofErr w:type="spellEnd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90341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341F">
              <w:rPr>
                <w:rFonts w:ascii="Times New Roman" w:hAnsi="Times New Roman" w:cs="Times New Roman"/>
                <w:sz w:val="18"/>
                <w:szCs w:val="18"/>
              </w:rPr>
              <w:t xml:space="preserve">164010, Архангельская область, </w:t>
            </w:r>
            <w:proofErr w:type="spellStart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 xml:space="preserve">. Коноша, просп. </w:t>
            </w:r>
            <w:proofErr w:type="gramStart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Октябрьский</w:t>
            </w:r>
            <w:proofErr w:type="gramEnd"/>
            <w:r w:rsidRPr="0090341F">
              <w:rPr>
                <w:rFonts w:ascii="Times New Roman" w:hAnsi="Times New Roman" w:cs="Times New Roman"/>
                <w:sz w:val="18"/>
                <w:szCs w:val="18"/>
              </w:rPr>
              <w:t>, д. 19.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9361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89361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8762F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8936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1B" w:rsidRDefault="00DE471B" w:rsidP="00734328">
      <w:pPr>
        <w:spacing w:after="0" w:line="240" w:lineRule="auto"/>
      </w:pPr>
      <w:r>
        <w:separator/>
      </w:r>
    </w:p>
  </w:endnote>
  <w:endnote w:type="continuationSeparator" w:id="0">
    <w:p w:rsidR="00DE471B" w:rsidRDefault="00DE471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1B" w:rsidRDefault="00DE471B" w:rsidP="00734328">
      <w:pPr>
        <w:spacing w:after="0" w:line="240" w:lineRule="auto"/>
      </w:pPr>
      <w:r>
        <w:separator/>
      </w:r>
    </w:p>
  </w:footnote>
  <w:footnote w:type="continuationSeparator" w:id="0">
    <w:p w:rsidR="00DE471B" w:rsidRDefault="00DE471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E471B" w:rsidRPr="00734328" w:rsidRDefault="00DE471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80665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E471B" w:rsidRPr="00734328" w:rsidRDefault="00DE471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0665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3614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341F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6ADE3-E604-4539-8A72-9A979B71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11</cp:revision>
  <cp:lastPrinted>2017-12-12T11:12:00Z</cp:lastPrinted>
  <dcterms:created xsi:type="dcterms:W3CDTF">2020-01-30T07:27:00Z</dcterms:created>
  <dcterms:modified xsi:type="dcterms:W3CDTF">2020-04-30T08:24:00Z</dcterms:modified>
</cp:coreProperties>
</file>